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60" w:rsidRDefault="00006E60" w:rsidP="00006E60">
      <w:r>
        <w:t xml:space="preserve">Dne 21. září 2017 se konala valná hromada Společenství obcí Podkrkonoší, na které bylo schváleno vyhlášení grantů pro neziskové organizace na rok 2018. Částka 50 tisíc, která byla vyčleněna z rozpočtu společenství, je určena na podporu akcí, které pořádají neziskové organizace v regionu. Sběr žádostí bude probíhat od 6. listopadu do 20. listopadu do 12 hodin. Žádost se odevzdává v papírové i elektronické podobě. Každá organizace může podat pouze jednu žádost. Formulář žádosti i harmonogram grantového programu jsou ke stažení na webu SOP </w:t>
      </w:r>
      <w:hyperlink r:id="rId4" w:history="1">
        <w:r>
          <w:rPr>
            <w:rStyle w:val="Hypertextovodkaz"/>
          </w:rPr>
          <w:t>www.podkrkonosi.info</w:t>
        </w:r>
      </w:hyperlink>
      <w:r>
        <w:t xml:space="preserve"> i na webových stránkách jednotlivých obcí. Chcete-li konzultovat svůj projektový záměr či pomoci s vyplněním žádosti, případně máte jakýkoli dotaz ohledně grantového programu, obraťte se na administrátory, kteří Vám rádi a zdarma pomohou: Jana Peterková, </w:t>
      </w:r>
      <w:hyperlink r:id="rId5" w:history="1">
        <w:r>
          <w:rPr>
            <w:rStyle w:val="Hypertextovodkaz"/>
          </w:rPr>
          <w:t>peterkova@kjh.cz</w:t>
        </w:r>
      </w:hyperlink>
      <w:r>
        <w:t xml:space="preserve">, 731 543 676 a Jan Balcar, </w:t>
      </w:r>
      <w:hyperlink r:id="rId6" w:history="1">
        <w:r>
          <w:rPr>
            <w:rStyle w:val="Hypertextovodkaz"/>
          </w:rPr>
          <w:t>balcar@kjh.cz</w:t>
        </w:r>
      </w:hyperlink>
      <w:r>
        <w:t xml:space="preserve">, 777 851 871. </w:t>
      </w:r>
    </w:p>
    <w:p w:rsidR="006308EA" w:rsidRDefault="006308EA">
      <w:bookmarkStart w:id="0" w:name="_GoBack"/>
      <w:bookmarkEnd w:id="0"/>
    </w:p>
    <w:sectPr w:rsidR="0063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0"/>
    <w:rsid w:val="00006E60"/>
    <w:rsid w:val="0063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5AF7-9136-431D-AED0-6C7BD4C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6E6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6E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car@kjh.cz" TargetMode="External"/><Relationship Id="rId5" Type="http://schemas.openxmlformats.org/officeDocument/2006/relationships/hyperlink" Target="mailto:peterkova@kjh.cz" TargetMode="External"/><Relationship Id="rId4" Type="http://schemas.openxmlformats.org/officeDocument/2006/relationships/hyperlink" Target="http://www.podkrkonosi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Peterková Jana</cp:lastModifiedBy>
  <cp:revision>1</cp:revision>
  <dcterms:created xsi:type="dcterms:W3CDTF">2017-10-16T08:24:00Z</dcterms:created>
  <dcterms:modified xsi:type="dcterms:W3CDTF">2017-10-16T08:24:00Z</dcterms:modified>
</cp:coreProperties>
</file>